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17" w:rsidRPr="004E0176" w:rsidRDefault="008C2917" w:rsidP="009D52A1">
      <w:pPr>
        <w:pStyle w:val="Heading1"/>
        <w:rPr>
          <w:b/>
          <w:color w:val="002060"/>
          <w:sz w:val="36"/>
        </w:rPr>
      </w:pPr>
      <w:r>
        <w:rPr>
          <w:b/>
          <w:color w:val="002060"/>
          <w:sz w:val="36"/>
        </w:rPr>
        <w:t>KORTTIDSPLATS</w:t>
      </w:r>
      <w:r w:rsidR="000B7DBC">
        <w:rPr>
          <w:b/>
          <w:color w:val="002060"/>
          <w:sz w:val="36"/>
        </w:rPr>
        <w:t xml:space="preserve"> </w:t>
      </w:r>
      <w:r w:rsidR="00AA6259">
        <w:rPr>
          <w:b/>
          <w:color w:val="002060"/>
          <w:sz w:val="36"/>
        </w:rPr>
        <w:t xml:space="preserve">SOMMAR </w:t>
      </w:r>
      <w:r w:rsidR="00114E9C">
        <w:rPr>
          <w:b/>
          <w:color w:val="002060"/>
          <w:sz w:val="36"/>
        </w:rPr>
        <w:t>2018 alt. VINTER 2018/2019</w:t>
      </w:r>
      <w:r w:rsidR="004E0176">
        <w:rPr>
          <w:b/>
          <w:color w:val="002060"/>
          <w:sz w:val="36"/>
        </w:rPr>
        <w:br/>
      </w:r>
      <w:r w:rsidR="00913D6A">
        <w:rPr>
          <w:b/>
          <w:color w:val="002060"/>
          <w:sz w:val="36"/>
        </w:rPr>
        <w:br/>
      </w:r>
      <w:r>
        <w:rPr>
          <w:rFonts w:eastAsia="Times New Roman" w:cs="Times New Roman"/>
          <w:i/>
          <w:iCs/>
          <w:color w:val="203764"/>
          <w:sz w:val="20"/>
          <w:lang w:eastAsia="da-DK"/>
        </w:rPr>
        <w:t>Är du intresserad av en tillfällig korttidsplats vid någon av kl</w:t>
      </w:r>
      <w:r w:rsidR="00114E9C">
        <w:rPr>
          <w:rFonts w:eastAsia="Times New Roman" w:cs="Times New Roman"/>
          <w:i/>
          <w:iCs/>
          <w:color w:val="203764"/>
          <w:sz w:val="20"/>
          <w:lang w:eastAsia="da-DK"/>
        </w:rPr>
        <w:t>ubbens bryggor för säsongen 2018</w:t>
      </w:r>
      <w:r w:rsidR="00AA6259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 alternativt vinterupplägg</w:t>
      </w:r>
      <w:r w:rsidR="00114E9C">
        <w:rPr>
          <w:rFonts w:eastAsia="Times New Roman" w:cs="Times New Roman"/>
          <w:i/>
          <w:iCs/>
          <w:color w:val="203764"/>
          <w:sz w:val="20"/>
          <w:lang w:eastAsia="da-DK"/>
        </w:rPr>
        <w:t>ning för större båt vintern 2018/2019</w:t>
      </w:r>
      <w:r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? </w:t>
      </w:r>
      <w:r w:rsidR="004E0176" w:rsidRPr="004E0176">
        <w:rPr>
          <w:rFonts w:eastAsia="Times New Roman" w:cs="Times New Roman"/>
          <w:i/>
          <w:iCs/>
          <w:color w:val="203764"/>
          <w:sz w:val="20"/>
          <w:lang w:eastAsia="da-DK"/>
        </w:rPr>
        <w:t>Fyll i följande uppgifter och returnera till kansliet (se adress nedan).</w:t>
      </w:r>
    </w:p>
    <w:p w:rsidR="008C2917" w:rsidRDefault="008C2917" w:rsidP="008C2917">
      <w:pPr>
        <w:pStyle w:val="Heading1"/>
        <w:rPr>
          <w:rFonts w:eastAsia="Times New Roman" w:cs="Times New Roman"/>
          <w:i/>
          <w:iCs/>
          <w:color w:val="203764"/>
          <w:sz w:val="20"/>
          <w:lang w:eastAsia="da-DK"/>
        </w:rPr>
      </w:pPr>
      <w:r w:rsidRPr="008C2917">
        <w:rPr>
          <w:rFonts w:eastAsia="Times New Roman" w:cs="Times New Roman"/>
          <w:i/>
          <w:iCs/>
          <w:color w:val="203764"/>
          <w:sz w:val="20"/>
          <w:lang w:eastAsia="da-DK"/>
        </w:rPr>
        <w:t>Tullinge Segelsällskap har kö till sina brygg</w:t>
      </w:r>
      <w:r w:rsidR="00AA6259">
        <w:rPr>
          <w:rFonts w:eastAsia="Times New Roman" w:cs="Times New Roman"/>
          <w:i/>
          <w:iCs/>
          <w:color w:val="203764"/>
          <w:sz w:val="20"/>
          <w:lang w:eastAsia="da-DK"/>
        </w:rPr>
        <w:t>- och varvs</w:t>
      </w:r>
      <w:r w:rsidRPr="008C2917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platser </w:t>
      </w:r>
      <w:r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men det finns ibland </w:t>
      </w:r>
      <w:r w:rsidRPr="008C2917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möjlighet att bli erbjuden </w:t>
      </w:r>
      <w:r>
        <w:rPr>
          <w:rFonts w:eastAsia="Times New Roman" w:cs="Times New Roman"/>
          <w:i/>
          <w:iCs/>
          <w:color w:val="203764"/>
          <w:sz w:val="20"/>
          <w:lang w:eastAsia="da-DK"/>
        </w:rPr>
        <w:t>korttids</w:t>
      </w:r>
      <w:r w:rsidRPr="008C2917">
        <w:rPr>
          <w:rFonts w:eastAsia="Times New Roman" w:cs="Times New Roman"/>
          <w:i/>
          <w:iCs/>
          <w:color w:val="203764"/>
          <w:sz w:val="20"/>
          <w:lang w:eastAsia="da-DK"/>
        </w:rPr>
        <w:t>plats, eftersom det före</w:t>
      </w:r>
      <w:r>
        <w:rPr>
          <w:rFonts w:eastAsia="Times New Roman" w:cs="Times New Roman"/>
          <w:i/>
          <w:iCs/>
          <w:color w:val="203764"/>
          <w:sz w:val="20"/>
          <w:lang w:eastAsia="da-DK"/>
        </w:rPr>
        <w:t>k</w:t>
      </w:r>
      <w:r w:rsidRPr="008C2917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ommer att platsinnehavare inte alltid utnyttjar sina platser. </w:t>
      </w:r>
      <w:r w:rsidRPr="008C2917">
        <w:rPr>
          <w:rFonts w:eastAsia="Times New Roman" w:cs="Times New Roman"/>
          <w:i/>
          <w:iCs/>
          <w:color w:val="203764"/>
          <w:sz w:val="20"/>
          <w:lang w:eastAsia="da-DK"/>
        </w:rPr>
        <w:br/>
        <w:t>Om du blir erbjuden en sådan plats förfogar du över den endast för säsongen, eller den tid som hamnkapten</w:t>
      </w:r>
      <w:r w:rsidR="00AA6259">
        <w:rPr>
          <w:rFonts w:eastAsia="Times New Roman" w:cs="Times New Roman"/>
          <w:i/>
          <w:iCs/>
          <w:color w:val="203764"/>
          <w:sz w:val="20"/>
          <w:lang w:eastAsia="da-DK"/>
        </w:rPr>
        <w:t>/varvschef</w:t>
      </w:r>
      <w:r w:rsidRPr="008C2917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 </w:t>
      </w:r>
      <w:r w:rsidR="004E0176">
        <w:rPr>
          <w:rFonts w:eastAsia="Times New Roman" w:cs="Times New Roman"/>
          <w:i/>
          <w:iCs/>
          <w:color w:val="203764"/>
          <w:sz w:val="20"/>
          <w:lang w:eastAsia="da-DK"/>
        </w:rPr>
        <w:t>anger.</w:t>
      </w:r>
    </w:p>
    <w:p w:rsidR="00583623" w:rsidRPr="004E0176" w:rsidRDefault="00583623" w:rsidP="004E0176">
      <w:pPr>
        <w:rPr>
          <w:rFonts w:asciiTheme="majorHAnsi" w:hAnsiTheme="majorHAnsi"/>
          <w:i/>
          <w:lang w:eastAsia="da-DK"/>
        </w:rPr>
      </w:pPr>
    </w:p>
    <w:tbl>
      <w:tblPr>
        <w:tblW w:w="10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7979"/>
      </w:tblGrid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583623" w:rsidRPr="008E4973" w:rsidRDefault="004E0176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  <w:t>KONTAKT</w:t>
            </w:r>
            <w:r w:rsidR="00583623" w:rsidRPr="008E4973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  <w:t>UPPGIFTER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  <w:t> 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4E0176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permStart w:id="1695295899" w:edGrp="everyone" w:colFirst="1" w:colLast="1"/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N</w:t>
            </w:r>
            <w:r w:rsidR="00583623"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amn: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583623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> </w:t>
            </w:r>
            <w:r w:rsidR="002240F9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permStart w:id="131422163" w:edGrp="everyone" w:colFirst="1" w:colLast="1"/>
            <w:permEnd w:id="1695295899"/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Gatuadress: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583623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> </w:t>
            </w:r>
            <w:r w:rsidR="002240F9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permStart w:id="1468014589" w:edGrp="everyone" w:colFirst="1" w:colLast="1"/>
            <w:permEnd w:id="131422163"/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Postadress: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583623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> </w:t>
            </w:r>
            <w:r w:rsidR="002240F9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permStart w:id="1756955003" w:edGrp="everyone" w:colFirst="1" w:colLast="1"/>
            <w:permEnd w:id="1468014589"/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Telefon</w:t>
            </w:r>
            <w:r w:rsidR="00543E33" w:rsidRPr="006A20FF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 xml:space="preserve"> </w:t>
            </w: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(mobil/hem):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2240F9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permStart w:id="1257064807" w:edGrp="everyone" w:colFirst="1" w:colLast="1"/>
            <w:permEnd w:id="1756955003"/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Mail-adress: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583623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> </w:t>
            </w:r>
            <w:r w:rsidR="002240F9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permEnd w:id="1257064807"/>
      <w:tr w:rsidR="00583623" w:rsidRPr="008E4973" w:rsidTr="009D52A1">
        <w:trPr>
          <w:trHeight w:val="261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AD317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Medlemsstatus</w:t>
            </w:r>
            <w:r w:rsidR="00AD3176" w:rsidRPr="006A20FF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:</w:t>
            </w: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 xml:space="preserve"> 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4E0176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</w:pPr>
            <w:r w:rsidRPr="004E0176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> </w:t>
            </w:r>
            <w:permStart w:id="506142478" w:edGrp="everyone"/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eastAsia="da-DK"/>
                </w:rPr>
                <w:id w:val="-10019616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00347" w:rsidRPr="004E0176">
                  <w:rPr>
                    <w:rFonts w:ascii="Segoe UI Symbol" w:eastAsia="MS Gothic" w:hAnsi="Segoe UI Symbol" w:cs="Segoe UI Symbol"/>
                    <w:bCs/>
                    <w:color w:val="203764"/>
                    <w:sz w:val="20"/>
                    <w:lang w:eastAsia="da-DK"/>
                  </w:rPr>
                  <w:t>☐</w:t>
                </w:r>
              </w:sdtContent>
            </w:sdt>
            <w:r w:rsidR="002240F9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</w:t>
            </w:r>
            <w:r w:rsidR="00AD3176" w:rsidRPr="004E0176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</w:t>
            </w:r>
            <w:permEnd w:id="506142478"/>
            <w:r w:rsidR="00AD3176" w:rsidRPr="004E0176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 xml:space="preserve">Aktiv                    </w:t>
            </w:r>
            <w:permStart w:id="292426926" w:edGrp="everyone"/>
            <w:sdt>
              <w:sdtPr>
                <w:rPr>
                  <w:rFonts w:asciiTheme="majorHAnsi" w:eastAsia="Times New Roman" w:hAnsiTheme="majorHAnsi" w:cs="Times New Roman"/>
                  <w:iCs/>
                  <w:color w:val="203764"/>
                  <w:sz w:val="20"/>
                  <w:lang w:eastAsia="da-DK"/>
                </w:rPr>
                <w:id w:val="16806242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42DC6" w:rsidRPr="004E0176">
                  <w:rPr>
                    <w:rFonts w:ascii="Segoe UI Symbol" w:eastAsia="MS Gothic" w:hAnsi="Segoe UI Symbol" w:cs="Segoe UI Symbol"/>
                    <w:iCs/>
                    <w:color w:val="203764"/>
                    <w:sz w:val="20"/>
                    <w:lang w:eastAsia="da-DK"/>
                  </w:rPr>
                  <w:t>☐</w:t>
                </w:r>
              </w:sdtContent>
            </w:sdt>
            <w:r w:rsidR="00AD3176" w:rsidRPr="004E0176">
              <w:rPr>
                <w:rFonts w:asciiTheme="majorHAnsi" w:eastAsia="Times New Roman" w:hAnsiTheme="majorHAnsi" w:cs="Times New Roman"/>
                <w:iCs/>
                <w:color w:val="203764"/>
                <w:sz w:val="20"/>
                <w:lang w:eastAsia="da-DK"/>
              </w:rPr>
              <w:t xml:space="preserve">  </w:t>
            </w:r>
            <w:permEnd w:id="292426926"/>
            <w:r w:rsidR="00AD3176" w:rsidRPr="004E0176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 xml:space="preserve">Passiv             </w:t>
            </w:r>
            <w:permStart w:id="116547246" w:edGrp="everyone"/>
            <w:sdt>
              <w:sdtPr>
                <w:rPr>
                  <w:rFonts w:asciiTheme="majorHAnsi" w:eastAsia="Times New Roman" w:hAnsiTheme="majorHAnsi" w:cs="Times New Roman"/>
                  <w:iCs/>
                  <w:color w:val="203764"/>
                  <w:sz w:val="20"/>
                  <w:lang w:eastAsia="da-DK"/>
                </w:rPr>
                <w:id w:val="17118427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42DC6" w:rsidRPr="004E0176">
                  <w:rPr>
                    <w:rFonts w:ascii="Segoe UI Symbol" w:eastAsia="MS Gothic" w:hAnsi="Segoe UI Symbol" w:cs="Segoe UI Symbol"/>
                    <w:iCs/>
                    <w:color w:val="203764"/>
                    <w:sz w:val="20"/>
                    <w:lang w:eastAsia="da-DK"/>
                  </w:rPr>
                  <w:t>☐</w:t>
                </w:r>
              </w:sdtContent>
            </w:sdt>
            <w:r w:rsidR="00AD3176" w:rsidRPr="004E0176">
              <w:rPr>
                <w:rFonts w:asciiTheme="majorHAnsi" w:eastAsia="Times New Roman" w:hAnsiTheme="majorHAnsi" w:cs="Times New Roman"/>
                <w:iCs/>
                <w:color w:val="203764"/>
                <w:sz w:val="20"/>
                <w:lang w:eastAsia="da-DK"/>
              </w:rPr>
              <w:t xml:space="preserve">  </w:t>
            </w:r>
            <w:permEnd w:id="116547246"/>
            <w:r w:rsidR="00AD3176" w:rsidRPr="004E0176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Säsongsmedlem</w:t>
            </w:r>
            <w:r w:rsidR="004E0176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 xml:space="preserve">      </w:t>
            </w:r>
            <w:r w:rsidR="004E0176" w:rsidRPr="004E0176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 xml:space="preserve">      </w:t>
            </w:r>
            <w:sdt>
              <w:sdtPr>
                <w:rPr>
                  <w:rFonts w:asciiTheme="majorHAnsi" w:eastAsia="Times New Roman" w:hAnsiTheme="majorHAnsi" w:cs="Times New Roman"/>
                  <w:iCs/>
                  <w:color w:val="203764"/>
                  <w:sz w:val="20"/>
                  <w:lang w:eastAsia="da-DK"/>
                </w:rPr>
                <w:id w:val="4353365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permStart w:id="1220804685" w:edGrp="everyone"/>
                <w:r w:rsidR="004E0176">
                  <w:rPr>
                    <w:rFonts w:ascii="MS Gothic" w:eastAsia="MS Gothic" w:hAnsi="MS Gothic" w:cs="Times New Roman" w:hint="eastAsia"/>
                    <w:iCs/>
                    <w:color w:val="203764"/>
                    <w:sz w:val="20"/>
                    <w:lang w:eastAsia="da-DK"/>
                  </w:rPr>
                  <w:t>☐</w:t>
                </w:r>
              </w:sdtContent>
            </w:sdt>
            <w:r w:rsidR="004E0176" w:rsidRPr="004E0176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 xml:space="preserve"> </w:t>
            </w:r>
            <w:permEnd w:id="1220804685"/>
            <w:r w:rsidR="004E0176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Står i medlemsk</w:t>
            </w:r>
            <w:r w:rsidR="004E0176" w:rsidRPr="004E0176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ö</w:t>
            </w:r>
          </w:p>
        </w:tc>
      </w:tr>
    </w:tbl>
    <w:p w:rsidR="008E4973" w:rsidRPr="006A20FF" w:rsidRDefault="008E4973" w:rsidP="002218D9">
      <w:pPr>
        <w:spacing w:after="0" w:line="240" w:lineRule="auto"/>
        <w:rPr>
          <w:rFonts w:asciiTheme="majorHAnsi" w:hAnsiTheme="majorHAnsi"/>
          <w:sz w:val="2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218D9" w:rsidRPr="006A20FF" w:rsidRDefault="002218D9" w:rsidP="002218D9">
      <w:pPr>
        <w:spacing w:after="0" w:line="240" w:lineRule="auto"/>
        <w:rPr>
          <w:rFonts w:asciiTheme="majorHAnsi" w:hAnsiTheme="majorHAnsi"/>
          <w:sz w:val="2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W w:w="10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7933"/>
      </w:tblGrid>
      <w:tr w:rsidR="00583623" w:rsidRPr="00B23357" w:rsidTr="009D52A1">
        <w:trPr>
          <w:trHeight w:val="29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583623" w:rsidRPr="004E0176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eastAsia="da-DK"/>
              </w:rPr>
            </w:pPr>
            <w:r w:rsidRPr="004E017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eastAsia="da-DK"/>
              </w:rPr>
              <w:t>BÅTUPPGIFTER</w:t>
            </w: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583623" w:rsidRPr="004E0176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da-DK"/>
              </w:rPr>
            </w:pPr>
            <w:r w:rsidRPr="004E0176">
              <w:rPr>
                <w:rFonts w:asciiTheme="majorHAnsi" w:eastAsia="Times New Roman" w:hAnsiTheme="majorHAnsi" w:cs="Times New Roman"/>
                <w:color w:val="000000"/>
                <w:sz w:val="20"/>
                <w:lang w:eastAsia="da-DK"/>
              </w:rPr>
              <w:t> </w:t>
            </w:r>
          </w:p>
        </w:tc>
      </w:tr>
      <w:tr w:rsidR="00583623" w:rsidRPr="00B23357" w:rsidTr="009D52A1">
        <w:trPr>
          <w:trHeight w:val="295"/>
        </w:trPr>
        <w:tc>
          <w:tcPr>
            <w:tcW w:w="2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Båttyp:</w:t>
            </w:r>
          </w:p>
        </w:tc>
        <w:permStart w:id="91760715" w:edGrp="everyone"/>
        <w:tc>
          <w:tcPr>
            <w:tcW w:w="793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B23357" w:rsidRDefault="009925EC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val="da-DK" w:eastAsia="da-DK"/>
                </w:rPr>
                <w:id w:val="13618635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02A8" w:rsidRPr="00654927">
                  <w:rPr>
                    <w:rFonts w:ascii="Segoe UI Symbol" w:eastAsia="MS Gothic" w:hAnsi="Segoe UI Symbol" w:cs="Segoe UI Symbol"/>
                    <w:bCs/>
                    <w:color w:val="203764"/>
                    <w:sz w:val="20"/>
                    <w:lang w:val="da-DK" w:eastAsia="da-DK"/>
                  </w:rPr>
                  <w:t>☐</w:t>
                </w:r>
              </w:sdtContent>
            </w:sdt>
            <w:r w:rsidR="000B02A8" w:rsidRPr="00654927">
              <w:rPr>
                <w:rFonts w:asciiTheme="majorHAnsi" w:eastAsia="Times New Roman" w:hAnsiTheme="majorHAnsi" w:cs="Times New Roman"/>
                <w:bCs/>
                <w:color w:val="203764"/>
                <w:sz w:val="20"/>
                <w:lang w:val="da-DK" w:eastAsia="da-DK"/>
              </w:rPr>
              <w:t xml:space="preserve">  </w:t>
            </w:r>
            <w:permEnd w:id="91760715"/>
            <w:r w:rsidR="000B02A8" w:rsidRPr="00654927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Motorbåt </w:t>
            </w:r>
            <w:r w:rsidR="000B02A8" w:rsidRPr="00654927">
              <w:rPr>
                <w:rFonts w:asciiTheme="majorHAnsi" w:eastAsia="Times New Roman" w:hAnsiTheme="majorHAnsi" w:cs="Times New Roman"/>
                <w:b/>
                <w:bCs/>
                <w:i/>
                <w:color w:val="203764"/>
                <w:sz w:val="20"/>
                <w:lang w:val="da-DK" w:eastAsia="da-DK"/>
              </w:rPr>
              <w:t xml:space="preserve">            </w:t>
            </w:r>
            <w:permStart w:id="1700492828" w:edGrp="everyone"/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val="da-DK" w:eastAsia="da-DK"/>
                </w:rPr>
                <w:id w:val="212387090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02A8" w:rsidRPr="00654927">
                  <w:rPr>
                    <w:rFonts w:ascii="Segoe UI Symbol" w:eastAsia="MS Gothic" w:hAnsi="Segoe UI Symbol" w:cs="Segoe UI Symbol"/>
                    <w:bCs/>
                    <w:color w:val="203764"/>
                    <w:sz w:val="20"/>
                    <w:lang w:val="da-DK" w:eastAsia="da-DK"/>
                  </w:rPr>
                  <w:t>☐</w:t>
                </w:r>
              </w:sdtContent>
            </w:sdt>
            <w:r w:rsidR="000B02A8" w:rsidRPr="00654927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  </w:t>
            </w:r>
            <w:permEnd w:id="1700492828"/>
            <w:r w:rsidR="000B02A8" w:rsidRPr="00654927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>Segelbåt</w:t>
            </w:r>
            <w:r w:rsidR="000B02A8" w:rsidRPr="00654927">
              <w:rPr>
                <w:rFonts w:asciiTheme="majorHAnsi" w:eastAsia="Times New Roman" w:hAnsiTheme="majorHAnsi" w:cs="Times New Roman"/>
                <w:b/>
                <w:bCs/>
                <w:i/>
                <w:color w:val="203764"/>
                <w:sz w:val="20"/>
                <w:lang w:val="da-DK" w:eastAsia="da-DK"/>
              </w:rPr>
              <w:t xml:space="preserve">         </w:t>
            </w:r>
            <w:permStart w:id="133959967" w:edGrp="everyone"/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val="da-DK" w:eastAsia="da-DK"/>
                </w:rPr>
                <w:id w:val="5357022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02A8" w:rsidRPr="00654927">
                  <w:rPr>
                    <w:rFonts w:ascii="Segoe UI Symbol" w:eastAsia="MS Gothic" w:hAnsi="Segoe UI Symbol" w:cs="Segoe UI Symbol"/>
                    <w:bCs/>
                    <w:color w:val="203764"/>
                    <w:sz w:val="20"/>
                    <w:lang w:val="da-DK" w:eastAsia="da-DK"/>
                  </w:rPr>
                  <w:t>☐</w:t>
                </w:r>
              </w:sdtContent>
            </w:sdt>
            <w:r w:rsidR="002240F9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 </w:t>
            </w:r>
            <w:r w:rsidR="000B02A8" w:rsidRPr="00654927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 </w:t>
            </w:r>
            <w:permEnd w:id="133959967"/>
            <w:r w:rsidR="000B02A8" w:rsidRPr="00654927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>Roddbåt</w:t>
            </w:r>
          </w:p>
        </w:tc>
      </w:tr>
      <w:tr w:rsidR="00583623" w:rsidRPr="00B23357" w:rsidTr="009D52A1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permStart w:id="1345482797" w:edGrp="everyone" w:colFirst="1" w:colLast="1"/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Fabrikat/typ: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> </w:t>
            </w:r>
            <w:r w:rsidR="002240F9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tr w:rsidR="00583623" w:rsidRPr="00B23357" w:rsidTr="009D52A1">
        <w:trPr>
          <w:trHeight w:val="310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permStart w:id="1844143780" w:edGrp="everyone" w:colFirst="1" w:colLast="1"/>
            <w:permEnd w:id="1345482797"/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Båtnamn: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B23357" w:rsidRDefault="002240F9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</w:t>
            </w:r>
          </w:p>
        </w:tc>
      </w:tr>
      <w:tr w:rsidR="00583623" w:rsidRPr="00B23357" w:rsidTr="009D52A1">
        <w:trPr>
          <w:trHeight w:val="310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permStart w:id="2067278213" w:edGrp="everyone" w:colFirst="1" w:colLast="1"/>
            <w:permEnd w:id="1844143780"/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Längd: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B23357" w:rsidRDefault="002240F9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</w:t>
            </w:r>
          </w:p>
        </w:tc>
      </w:tr>
      <w:tr w:rsidR="00583623" w:rsidRPr="00B23357" w:rsidTr="009D52A1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permStart w:id="779311621" w:edGrp="everyone" w:colFirst="1" w:colLast="1"/>
            <w:permEnd w:id="2067278213"/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Bredd: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B23357" w:rsidRDefault="00583623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> </w:t>
            </w:r>
            <w:r w:rsidR="002240F9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tr w:rsidR="00583623" w:rsidRPr="00B23357" w:rsidTr="009D52A1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permStart w:id="895230555" w:edGrp="everyone" w:colFirst="1" w:colLast="1"/>
            <w:permEnd w:id="779311621"/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Djup: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B23357" w:rsidRDefault="002240F9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</w:t>
            </w:r>
          </w:p>
        </w:tc>
      </w:tr>
      <w:permEnd w:id="895230555"/>
      <w:tr w:rsidR="00AB58B1" w:rsidRPr="00B23357" w:rsidTr="009D52A1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AB58B1" w:rsidRPr="00B23357" w:rsidRDefault="00AB58B1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 xml:space="preserve">Vikt: 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</w:tcPr>
          <w:p w:rsidR="00AB58B1" w:rsidRDefault="00AB58B1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435435310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permEnd w:id="435435310"/>
          </w:p>
        </w:tc>
      </w:tr>
      <w:tr w:rsidR="00583623" w:rsidRPr="00B23357" w:rsidTr="009D52A1">
        <w:trPr>
          <w:trHeight w:val="295"/>
        </w:trPr>
        <w:tc>
          <w:tcPr>
            <w:tcW w:w="10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  <w:t>FÖRSÄKRINGSUPPGIFTER</w:t>
            </w:r>
          </w:p>
        </w:tc>
      </w:tr>
      <w:tr w:rsidR="00583623" w:rsidRPr="00B23357" w:rsidTr="009D52A1">
        <w:trPr>
          <w:trHeight w:val="295"/>
        </w:trPr>
        <w:tc>
          <w:tcPr>
            <w:tcW w:w="2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permStart w:id="1493068982" w:edGrp="everyone" w:colFirst="1" w:colLast="1"/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 xml:space="preserve">Försäkringsbolag: </w:t>
            </w:r>
          </w:p>
        </w:tc>
        <w:tc>
          <w:tcPr>
            <w:tcW w:w="793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B23357" w:rsidRDefault="00583623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> </w:t>
            </w:r>
            <w:r w:rsidR="002240F9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</w:p>
        </w:tc>
      </w:tr>
      <w:tr w:rsidR="00583623" w:rsidRPr="00B23357" w:rsidTr="009D52A1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permStart w:id="1049384289" w:edGrp="everyone" w:colFirst="1" w:colLast="1"/>
            <w:permEnd w:id="1493068982"/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 xml:space="preserve">Försäkringsnummer: 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83623" w:rsidRPr="00B23357" w:rsidRDefault="00583623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> </w:t>
            </w:r>
            <w:r w:rsidR="002240F9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</w:p>
        </w:tc>
      </w:tr>
      <w:permEnd w:id="1049384289"/>
    </w:tbl>
    <w:p w:rsidR="00E8356D" w:rsidRDefault="00E8356D" w:rsidP="00E8356D">
      <w:pPr>
        <w:spacing w:after="0" w:line="240" w:lineRule="auto"/>
        <w:rPr>
          <w:rFonts w:ascii="Calibri" w:eastAsia="Times New Roman" w:hAnsi="Calibri" w:cs="Times New Roman"/>
          <w:i/>
          <w:iCs/>
          <w:color w:val="203764"/>
          <w:sz w:val="20"/>
          <w:lang w:eastAsia="da-DK"/>
        </w:rPr>
      </w:pPr>
    </w:p>
    <w:p w:rsidR="00AA6259" w:rsidRPr="006A20FF" w:rsidRDefault="00AA6259" w:rsidP="00AA6259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</w:pPr>
      <w:r w:rsidRPr="006A20FF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>ÖNSKAR VINTERUPPLÄGGNINGSPLATS</w:t>
      </w:r>
      <w:r w:rsidR="00A81C4E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 xml:space="preserve"> 2018</w:t>
      </w:r>
      <w:r w:rsidRPr="006A20FF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 xml:space="preserve">                                 </w:t>
      </w:r>
      <w:r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 xml:space="preserve">  </w:t>
      </w:r>
      <w:r w:rsidRPr="006A20FF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 xml:space="preserve">ÖNSKAR </w:t>
      </w:r>
      <w:r w:rsidR="00A81C4E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>(OM MÖJLIGT) SKJULPLATS 2018</w:t>
      </w:r>
      <w:bookmarkStart w:id="0" w:name="_GoBack"/>
      <w:bookmarkEnd w:id="0"/>
    </w:p>
    <w:p w:rsidR="00AA6259" w:rsidRPr="006A20FF" w:rsidRDefault="009925EC" w:rsidP="00AA6259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07138097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191513344" w:edGrp="everyone"/>
          <w:r w:rsidR="007E20BC">
            <w:rPr>
              <w:rFonts w:ascii="Yu Gothic UI" w:eastAsia="Yu Gothic UI" w:hAnsi="Yu Gothic UI" w:cs="Times New Roman" w:hint="eastAsia"/>
              <w:iCs/>
              <w:color w:val="203764"/>
              <w:sz w:val="20"/>
              <w:lang w:eastAsia="da-DK"/>
            </w:rPr>
            <w:t>☐</w:t>
          </w:r>
          <w:permEnd w:id="191513344"/>
        </w:sdtContent>
      </w:sdt>
      <w:r w:rsidR="00AA6259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 w:rsidR="00AA62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>Ja</w:t>
      </w:r>
      <w:r w:rsidR="00AA62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="00AA62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="00AA62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="00AA62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9229377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785653068" w:edGrp="everyone"/>
          <w:r w:rsidR="007E20BC">
            <w:rPr>
              <w:rFonts w:ascii="Yu Gothic UI" w:eastAsia="Yu Gothic UI" w:hAnsi="Yu Gothic UI" w:cs="Times New Roman" w:hint="eastAsia"/>
              <w:iCs/>
              <w:color w:val="203764"/>
              <w:sz w:val="20"/>
              <w:lang w:eastAsia="da-DK"/>
            </w:rPr>
            <w:t>☐</w:t>
          </w:r>
          <w:permEnd w:id="785653068"/>
        </w:sdtContent>
      </w:sdt>
      <w:r w:rsidR="00AA6259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 w:rsidR="00AA62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>Ja</w:t>
      </w:r>
      <w:r w:rsidR="00AA62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</w:p>
    <w:p w:rsidR="00AA6259" w:rsidRPr="006A20FF" w:rsidRDefault="009925EC" w:rsidP="00AA6259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23616887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1190145388" w:edGrp="everyone"/>
          <w:r w:rsidR="007E20BC">
            <w:rPr>
              <w:rFonts w:ascii="Yu Gothic UI" w:eastAsia="Yu Gothic UI" w:hAnsi="Yu Gothic UI" w:cs="Times New Roman" w:hint="eastAsia"/>
              <w:iCs/>
              <w:color w:val="203764"/>
              <w:sz w:val="20"/>
              <w:lang w:eastAsia="da-DK"/>
            </w:rPr>
            <w:t>☐</w:t>
          </w:r>
          <w:permEnd w:id="1190145388"/>
        </w:sdtContent>
      </w:sdt>
      <w:r w:rsidR="00AA6259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 w:rsidR="00AA62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>Nej</w:t>
      </w:r>
      <w:r w:rsidR="00AA62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="00AA62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="00AA62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="00AA62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62851050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1215985753" w:edGrp="everyone"/>
          <w:r w:rsidR="007E20BC">
            <w:rPr>
              <w:rFonts w:ascii="Yu Gothic UI" w:eastAsia="Yu Gothic UI" w:hAnsi="Yu Gothic UI" w:cs="Times New Roman" w:hint="eastAsia"/>
              <w:iCs/>
              <w:color w:val="203764"/>
              <w:sz w:val="20"/>
              <w:lang w:eastAsia="da-DK"/>
            </w:rPr>
            <w:t>☐</w:t>
          </w:r>
          <w:permEnd w:id="1215985753"/>
        </w:sdtContent>
      </w:sdt>
      <w:r w:rsidR="00AA6259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 w:rsidR="00AA62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>Nej</w:t>
      </w:r>
    </w:p>
    <w:p w:rsidR="00AA6259" w:rsidRPr="002218D9" w:rsidRDefault="00AA6259" w:rsidP="00E8356D">
      <w:pPr>
        <w:spacing w:after="0" w:line="240" w:lineRule="auto"/>
        <w:rPr>
          <w:rFonts w:ascii="Calibri" w:eastAsia="Times New Roman" w:hAnsi="Calibri" w:cs="Times New Roman"/>
          <w:i/>
          <w:iCs/>
          <w:color w:val="203764"/>
          <w:sz w:val="20"/>
          <w:lang w:eastAsia="da-DK"/>
        </w:rPr>
      </w:pPr>
    </w:p>
    <w:permStart w:id="655249650" w:edGrp="everyone"/>
    <w:p w:rsidR="00F02B71" w:rsidRPr="002218D9" w:rsidRDefault="009925EC" w:rsidP="00F02B71">
      <w:pPr>
        <w:spacing w:after="0" w:line="240" w:lineRule="auto"/>
        <w:rPr>
          <w:rFonts w:ascii="Calibri" w:eastAsia="Times New Roman" w:hAnsi="Calibri" w:cs="Times New Roman"/>
          <w:i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bCs/>
            <w:color w:val="203764"/>
            <w:sz w:val="20"/>
            <w:lang w:val="da-DK" w:eastAsia="da-DK"/>
          </w:rPr>
          <w:id w:val="-163062891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A6259">
            <w:rPr>
              <w:rFonts w:ascii="Yu Gothic UI" w:eastAsia="Yu Gothic UI" w:hAnsi="Yu Gothic UI" w:cs="Times New Roman" w:hint="eastAsia"/>
              <w:bCs/>
              <w:color w:val="203764"/>
              <w:sz w:val="20"/>
              <w:lang w:val="da-DK" w:eastAsia="da-DK"/>
            </w:rPr>
            <w:t>☐</w:t>
          </w:r>
        </w:sdtContent>
      </w:sdt>
      <w:r w:rsidR="00F02B71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 xml:space="preserve"> </w:t>
      </w:r>
      <w:permEnd w:id="655249650"/>
      <w:r w:rsidR="00F02B71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>Jag följer</w:t>
      </w:r>
      <w:r w:rsidR="00F02B71" w:rsidRPr="003131FD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 xml:space="preserve"> TSS </w:t>
      </w:r>
      <w:r w:rsidR="00F02B71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 xml:space="preserve">ordnings- och elsäkerhetsföreskrifter, förtöjningsregler samt har läst stadgarna </w:t>
      </w:r>
      <w:r w:rsidR="00F02B71" w:rsidRPr="00A95EA4">
        <w:rPr>
          <w:rFonts w:asciiTheme="majorHAnsi" w:eastAsia="Times New Roman" w:hAnsiTheme="majorHAnsi" w:cs="Times New Roman"/>
          <w:i/>
          <w:iCs/>
          <w:color w:val="203764"/>
          <w:sz w:val="12"/>
          <w:lang w:eastAsia="sv-SE"/>
        </w:rPr>
        <w:t xml:space="preserve">se matrikeln alt. </w:t>
      </w:r>
      <w:hyperlink r:id="rId7" w:history="1">
        <w:r w:rsidR="00F02B71" w:rsidRPr="00F7084F">
          <w:rPr>
            <w:rStyle w:val="Hyperlink"/>
            <w:rFonts w:asciiTheme="majorHAnsi" w:eastAsia="Times New Roman" w:hAnsiTheme="majorHAnsi" w:cs="Times New Roman"/>
            <w:i/>
            <w:iCs/>
            <w:sz w:val="12"/>
            <w:lang w:eastAsia="sv-SE"/>
          </w:rPr>
          <w:t>www.tullingess.se</w:t>
        </w:r>
      </w:hyperlink>
      <w:r w:rsidR="00F02B71">
        <w:rPr>
          <w:rFonts w:asciiTheme="majorHAnsi" w:eastAsia="Times New Roman" w:hAnsiTheme="majorHAnsi" w:cs="Times New Roman"/>
          <w:i/>
          <w:iCs/>
          <w:color w:val="203764"/>
          <w:sz w:val="12"/>
          <w:lang w:eastAsia="sv-SE"/>
        </w:rPr>
        <w:t xml:space="preserve"> </w:t>
      </w:r>
      <w:r w:rsidR="00F02B71" w:rsidRPr="00A95EA4">
        <w:rPr>
          <w:rFonts w:asciiTheme="majorHAnsi" w:eastAsia="Times New Roman" w:hAnsiTheme="majorHAnsi" w:cs="Times New Roman"/>
          <w:i/>
          <w:iCs/>
          <w:color w:val="203764"/>
          <w:sz w:val="12"/>
          <w:lang w:eastAsia="sv-SE"/>
        </w:rPr>
        <w:t xml:space="preserve">      </w:t>
      </w:r>
    </w:p>
    <w:p w:rsidR="00E8356D" w:rsidRDefault="00E8356D" w:rsidP="00E8356D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14"/>
          <w:lang w:eastAsia="da-DK"/>
        </w:rPr>
      </w:pPr>
    </w:p>
    <w:permStart w:id="546967326" w:edGrp="everyone"/>
    <w:p w:rsidR="00F02B71" w:rsidRPr="00F02B71" w:rsidRDefault="009925EC" w:rsidP="00F02B71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lang w:eastAsia="da-DK"/>
          </w:rPr>
          <w:id w:val="-64419280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F02B71" w:rsidRPr="00F02B71">
            <w:rPr>
              <w:rFonts w:ascii="Segoe UI Symbol" w:eastAsia="MS Gothic" w:hAnsi="Segoe UI Symbol" w:cs="Segoe UI Symbol"/>
              <w:iCs/>
              <w:color w:val="203764"/>
              <w:lang w:eastAsia="da-DK"/>
            </w:rPr>
            <w:t>☐</w:t>
          </w:r>
        </w:sdtContent>
      </w:sdt>
      <w:r w:rsidR="00F02B71" w:rsidRPr="00F02B71">
        <w:rPr>
          <w:rFonts w:asciiTheme="majorHAnsi" w:eastAsia="Times New Roman" w:hAnsiTheme="majorHAnsi" w:cs="Times New Roman"/>
          <w:iCs/>
          <w:color w:val="203764"/>
          <w:lang w:eastAsia="da-DK"/>
        </w:rPr>
        <w:t xml:space="preserve"> </w:t>
      </w:r>
      <w:permEnd w:id="546967326"/>
      <w:r w:rsidR="00F02B71" w:rsidRPr="00F02B71">
        <w:rPr>
          <w:rFonts w:asciiTheme="majorHAnsi" w:eastAsia="Times New Roman" w:hAnsiTheme="majorHAnsi" w:cs="Times New Roman"/>
          <w:i/>
          <w:iCs/>
          <w:color w:val="203764"/>
          <w:lang w:eastAsia="da-DK"/>
        </w:rPr>
        <w:t>Jag accepterar att få/ge information via e-mail och att mina svar utgör formellt bindande godkännande.</w:t>
      </w:r>
    </w:p>
    <w:p w:rsidR="00F02B71" w:rsidRPr="006A20FF" w:rsidRDefault="00F02B71" w:rsidP="00E8356D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14"/>
          <w:lang w:eastAsia="da-DK"/>
        </w:rPr>
      </w:pPr>
    </w:p>
    <w:p w:rsidR="006A20FF" w:rsidRPr="007E20BC" w:rsidRDefault="00A2438A" w:rsidP="007E20BC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  <w:r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br/>
      </w:r>
      <w:r w:rsidR="00BB24ED"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br/>
      </w:r>
      <w:r w:rsidR="007D0F9D" w:rsidRPr="00F02B71">
        <w:rPr>
          <w:rFonts w:asciiTheme="majorHAnsi" w:eastAsia="Times New Roman" w:hAnsiTheme="majorHAnsi" w:cs="Times New Roman"/>
          <w:i/>
          <w:iCs/>
          <w:color w:val="002060"/>
          <w:lang w:eastAsia="da-DK"/>
        </w:rPr>
        <w:t>Underskrift:________________</w:t>
      </w:r>
      <w:r w:rsidR="00F02B71">
        <w:rPr>
          <w:rFonts w:asciiTheme="majorHAnsi" w:eastAsia="Times New Roman" w:hAnsiTheme="majorHAnsi" w:cs="Times New Roman"/>
          <w:i/>
          <w:iCs/>
          <w:color w:val="002060"/>
          <w:lang w:eastAsia="da-DK"/>
        </w:rPr>
        <w:t>_____________________</w:t>
      </w:r>
      <w:r w:rsidR="007D0F9D" w:rsidRPr="00F02B71">
        <w:rPr>
          <w:rFonts w:asciiTheme="majorHAnsi" w:eastAsia="Times New Roman" w:hAnsiTheme="majorHAnsi" w:cs="Times New Roman"/>
          <w:i/>
          <w:iCs/>
          <w:color w:val="002060"/>
          <w:lang w:eastAsia="da-DK"/>
        </w:rPr>
        <w:t xml:space="preserve">       Datum:</w:t>
      </w:r>
      <w:r w:rsidR="00300347" w:rsidRPr="00F02B71">
        <w:rPr>
          <w:rFonts w:asciiTheme="majorHAnsi" w:eastAsia="Times New Roman" w:hAnsiTheme="majorHAnsi" w:cs="Times New Roman"/>
          <w:i/>
          <w:iCs/>
          <w:color w:val="203764"/>
          <w:lang w:eastAsia="da-DK"/>
        </w:rPr>
        <w:t xml:space="preserve"> ____________________________________</w:t>
      </w:r>
      <w:r>
        <w:rPr>
          <w:rFonts w:ascii="Calibri" w:eastAsia="Times New Roman" w:hAnsi="Calibri" w:cs="Times New Roman"/>
          <w:i/>
          <w:iCs/>
          <w:color w:val="203764"/>
          <w:sz w:val="20"/>
          <w:lang w:eastAsia="da-DK"/>
        </w:rPr>
        <w:br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</w:p>
    <w:sectPr w:rsidR="006A20FF" w:rsidRPr="007E20BC" w:rsidSect="009D52A1">
      <w:headerReference w:type="default" r:id="rId8"/>
      <w:footerReference w:type="default" r:id="rId9"/>
      <w:type w:val="continuous"/>
      <w:pgSz w:w="11906" w:h="16838" w:code="9"/>
      <w:pgMar w:top="510" w:right="737" w:bottom="510" w:left="73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EC" w:rsidRDefault="009925EC" w:rsidP="004941B3">
      <w:pPr>
        <w:spacing w:after="0" w:line="240" w:lineRule="auto"/>
      </w:pPr>
      <w:r>
        <w:separator/>
      </w:r>
    </w:p>
  </w:endnote>
  <w:endnote w:type="continuationSeparator" w:id="0">
    <w:p w:rsidR="009925EC" w:rsidRDefault="009925EC" w:rsidP="0049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D9" w:rsidRDefault="00DC2F7E">
    <w:pPr>
      <w:pStyle w:val="Footer"/>
    </w:pPr>
    <w:r>
      <w:rPr>
        <w:noProof/>
        <w:lang w:val="en-US"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posOffset>120015</wp:posOffset>
              </wp:positionV>
              <wp:extent cx="6172200" cy="274320"/>
              <wp:effectExtent l="0" t="0" r="0" b="0"/>
              <wp:wrapNone/>
              <wp:docPr id="164" name="Grup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ktangel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ruta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F7E" w:rsidRPr="006A20FF" w:rsidRDefault="009D52A1">
                            <w:pPr>
                              <w:pStyle w:val="Footer"/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6A20FF">
                              <w:rPr>
                                <w:rFonts w:asciiTheme="majorHAnsi" w:hAnsiTheme="majorHAnsi"/>
                                <w:caps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aps/>
                                  <w:sz w:val="20"/>
                                  <w:szCs w:val="20"/>
                                </w:rPr>
                                <w:alias w:val="Rubrik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C2F7E" w:rsidRPr="006A20FF">
                                  <w:rPr>
                                    <w:rFonts w:asciiTheme="majorHAnsi" w:hAnsiTheme="majorHAnsi"/>
                                    <w:caps/>
                                    <w:sz w:val="20"/>
                                    <w:szCs w:val="20"/>
                                  </w:rPr>
                                  <w:t>tULLINGE sEGELSÄLLSKAP</w:t>
                                </w:r>
                              </w:sdtContent>
                            </w:sdt>
                            <w:r w:rsidR="00BB24ED" w:rsidRPr="006A20FF">
                              <w:rPr>
                                <w:rFonts w:asciiTheme="majorHAnsi" w:hAnsiTheme="majorHAnsi"/>
                                <w:caps/>
                                <w:sz w:val="20"/>
                                <w:szCs w:val="20"/>
                              </w:rPr>
                              <w:t xml:space="preserve">   </w:t>
                            </w:r>
                            <w:r w:rsidR="00DC2F7E" w:rsidRPr="006A20FF">
                              <w:rPr>
                                <w:rFonts w:asciiTheme="majorHAnsi" w:hAnsiTheme="majorHAnsi"/>
                                <w:caps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alias w:val="Underrubrik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F6D90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>kansliet@tullingess.se           c/o Caroline Prochéus, Hagavägen 17, 144 62 Rönninge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 164" o:spid="_x0000_s1026" style="position:absolute;margin-left:0;margin-top:9.45pt;width:486pt;height:21.6pt;z-index:251659264;mso-position-horizontal:center;mso-position-horizontal-relative:margin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DQhQMAAK8KAAAOAAAAZHJzL2Uyb0RvYy54bWzEVltP2zAYfZ+0/2D5faRNL0BEQB2s1SQE&#10;CJh4dh3nIhzbs92m7Nfvs50EChVDbGJ9SH35bj7+zkmOTjY1R2umTSVFiod7A4yYoDKrRJHiH7fz&#10;LwcYGUtERrgULMUPzOCT48+fjhqVsFiWkmdMIwgiTNKoFJfWqiSKDC1ZTcyeVEzAZi51TSxMdRFl&#10;mjQQveZRPBhMo0bqTGlJmTGwehY28bGPn+eM2ss8N8winmKozfqn9s+le0bHRyQpNFFlRdsyyDuq&#10;qEklIGkf6oxYgla6ehGqrqiWRuZ2j8o6knleUebPAKcZDp6dZqHlSvmzFElTqB4mgPYZTu8OSy/W&#10;VxpVGdzddIyRIDVc0kKvlEJuAeBpVJGA1UKrG3Wl24UizNyJN7mu3T+cBW08sA89sGxjEYXF6XA/&#10;htvCiMJevD8exS3ytITreeFGy2+vO0Zd2shV1xfTKGgi84iT+TucbkqimIffOAR6nCYdTtfsHlq7&#10;YBywmgSsvGUPlEkMYLYDpTg+mDo8XkI1ORyP/NY2VP2JSaK0sQsma+QGKdbQ4771yPrcWLgfMO1M&#10;XGYjeZXNK879xPGKnXKN1gQYsSyGwZWrkoQlfzEQwjPQWfqAW0G4cKGEdEFDPrcCV9Ed14/sA2fO&#10;jotrlkOHQRvEPlkfOSQklDJhQx2mJBkLy5MB/BymL2rxAV3kHPL3sdsA2+frYocwrb1zZV4aeufB&#10;a4UF597DZ5bC9s51JaTeFYDDqdrMwb4DKUDjUFrK7AH6SssgTEbReQW3ek6MvSIalAh6BNTVXsIj&#10;57JJsWxHGJVS/9q17uyh8WEXowaULcXm54pohhH/LoASh8Px2Emhn4wn+8BFpJ/uLJ/uiFV9KqFV&#10;hqDjivqhs7e8G+Za1ncgwjOXFbaIoJA7xdTqbnJqg+KCjFM2m3kzkD9F7Lm4UdQFd6i6rr3d3BGt&#10;2ta2oB8XsqMhSZ51eLB1nkLOVlbmlW//R1xbvEESnIx9iDZMO224hdr1Ct4Cw+n0mTQgu/kqgQ6+&#10;OzxXdosEgAn6cDiJvbZA07aiuC0Rk3h/1BGl0+KO/2+UiJ7Kjq0Immw6mgRK9DvAwkD7wINWaR6L&#10;96MdlH8Ds3bz+Q2OH83n7P6PfLab5QYo79D4H9SGjtlBa1j9N5S2H0Zooxyh568R2r/64avIvyHa&#10;Lzj32fV07gXg8Tvz+DcAAAD//wMAUEsDBBQABgAIAAAAIQCmI1yz3QAAAAYBAAAPAAAAZHJzL2Rv&#10;d25yZXYueG1sTI9BS8NAEIXvgv9hGcGb3SRibWM2pRT1VIS2gnibJtMkNDsbstsk/feOJz2+94b3&#10;vslWk23VQL1vHBuIZxEo4sKVDVcGPg9vDwtQPiCX2DomA1fysMpvbzJMSzfyjoZ9qJSUsE/RQB1C&#10;l2rti5os+pnriCU7ud5iENlXuuxxlHLb6iSK5tpiw7JQY0ebmorz/mINvI84rh/j12F7Pm2u34en&#10;j69tTMbc303rF1CBpvB3DL/4gg65MB3dhUuvWgPySBB3sQQl6fI5EeNoYJ7EoPNM/8fPfwAAAP//&#10;AwBQSwECLQAUAAYACAAAACEAtoM4kv4AAADhAQAAEwAAAAAAAAAAAAAAAAAAAAAAW0NvbnRlbnRf&#10;VHlwZXNdLnhtbFBLAQItABQABgAIAAAAIQA4/SH/1gAAAJQBAAALAAAAAAAAAAAAAAAAAC8BAABf&#10;cmVscy8ucmVsc1BLAQItABQABgAIAAAAIQBPiwDQhQMAAK8KAAAOAAAAAAAAAAAAAAAAAC4CAABk&#10;cnMvZTJvRG9jLnhtbFBLAQItABQABgAIAAAAIQCmI1yz3QAAAAYBAAAPAAAAAAAAAAAAAAAAAN8F&#10;AABkcnMvZG93bnJldi54bWxQSwUGAAAAAAQABADzAAAA6QYAAAAA&#10;">
              <v:rect id="Rektangel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DC2F7E" w:rsidRPr="006A20FF" w:rsidRDefault="009D52A1">
                      <w:pPr>
                        <w:pStyle w:val="Footer"/>
                        <w:jc w:val="right"/>
                        <w:rPr>
                          <w:rFonts w:asciiTheme="majorHAnsi" w:hAnsiTheme="majorHAnsi"/>
                        </w:rPr>
                      </w:pPr>
                      <w:r w:rsidRPr="006A20FF">
                        <w:rPr>
                          <w:rFonts w:asciiTheme="majorHAnsi" w:hAnsiTheme="majorHAnsi"/>
                          <w:caps/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rFonts w:asciiTheme="majorHAnsi" w:hAnsiTheme="majorHAnsi"/>
                            <w:caps/>
                            <w:sz w:val="20"/>
                            <w:szCs w:val="20"/>
                          </w:rPr>
                          <w:alias w:val="Rubrik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C2F7E" w:rsidRPr="006A20FF">
                            <w:rPr>
                              <w:rFonts w:asciiTheme="majorHAnsi" w:hAnsiTheme="majorHAnsi"/>
                              <w:caps/>
                              <w:sz w:val="20"/>
                              <w:szCs w:val="20"/>
                            </w:rPr>
                            <w:t>tULLINGE sEGELSÄLLSKAP</w:t>
                          </w:r>
                        </w:sdtContent>
                      </w:sdt>
                      <w:r w:rsidR="00BB24ED" w:rsidRPr="006A20FF">
                        <w:rPr>
                          <w:rFonts w:asciiTheme="majorHAnsi" w:hAnsiTheme="majorHAnsi"/>
                          <w:caps/>
                          <w:sz w:val="20"/>
                          <w:szCs w:val="20"/>
                        </w:rPr>
                        <w:t xml:space="preserve">   </w:t>
                      </w:r>
                      <w:r w:rsidR="00DC2F7E" w:rsidRPr="006A20FF">
                        <w:rPr>
                          <w:rFonts w:asciiTheme="majorHAnsi" w:hAnsiTheme="majorHAnsi"/>
                          <w:caps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Underrubrik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AF6D90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kansliet@tullingess.se           c/o Caroline Prochéus, Hagavägen 17, 144 62 Rönninge</w:t>
                          </w:r>
                        </w:sdtContent>
                      </w:sdt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EC" w:rsidRDefault="009925EC" w:rsidP="004941B3">
      <w:pPr>
        <w:spacing w:after="0" w:line="240" w:lineRule="auto"/>
      </w:pPr>
      <w:r>
        <w:separator/>
      </w:r>
    </w:p>
  </w:footnote>
  <w:footnote w:type="continuationSeparator" w:id="0">
    <w:p w:rsidR="009925EC" w:rsidRDefault="009925EC" w:rsidP="0049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A1" w:rsidRDefault="009D52A1" w:rsidP="009D52A1">
    <w:pPr>
      <w:pStyle w:val="Header"/>
      <w:jc w:val="center"/>
    </w:pPr>
    <w:r w:rsidRPr="00576D05">
      <w:rPr>
        <w:noProof/>
        <w:lang w:val="en-US" w:eastAsia="zh-TW"/>
      </w:rPr>
      <w:drawing>
        <wp:inline distT="0" distB="0" distL="0" distR="0" wp14:anchorId="41068484" wp14:editId="32169C63">
          <wp:extent cx="6401236" cy="1139814"/>
          <wp:effectExtent l="0" t="0" r="0" b="3810"/>
          <wp:docPr id="1" name="Bildobjekt 1" descr="logo_t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6633" cy="1247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52A1" w:rsidRDefault="009D5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formatting="1" w:enforcement="1" w:cryptProviderType="rsaFull" w:cryptAlgorithmClass="hash" w:cryptAlgorithmType="typeAny" w:cryptAlgorithmSid="4" w:cryptSpinCount="100000" w:hash="rlglY6mHwHauN0FWwpcwjuwWAeI=" w:salt="vQgaS+hBU3aPHEd9S+Ndm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5A"/>
    <w:rsid w:val="0006158A"/>
    <w:rsid w:val="000B02A8"/>
    <w:rsid w:val="000B7DBC"/>
    <w:rsid w:val="000C3708"/>
    <w:rsid w:val="000D29F0"/>
    <w:rsid w:val="00114E9C"/>
    <w:rsid w:val="00150CFD"/>
    <w:rsid w:val="00165009"/>
    <w:rsid w:val="001E7FAB"/>
    <w:rsid w:val="002218D9"/>
    <w:rsid w:val="002240F9"/>
    <w:rsid w:val="002B6F8A"/>
    <w:rsid w:val="00300347"/>
    <w:rsid w:val="00303703"/>
    <w:rsid w:val="00442DC6"/>
    <w:rsid w:val="004941B3"/>
    <w:rsid w:val="004E0176"/>
    <w:rsid w:val="00511EDB"/>
    <w:rsid w:val="005206D8"/>
    <w:rsid w:val="00543E33"/>
    <w:rsid w:val="00567CAC"/>
    <w:rsid w:val="00576D05"/>
    <w:rsid w:val="00577233"/>
    <w:rsid w:val="00583623"/>
    <w:rsid w:val="005915C5"/>
    <w:rsid w:val="005F6228"/>
    <w:rsid w:val="00600F8B"/>
    <w:rsid w:val="00654927"/>
    <w:rsid w:val="00663939"/>
    <w:rsid w:val="006A20FF"/>
    <w:rsid w:val="006D1959"/>
    <w:rsid w:val="007123F5"/>
    <w:rsid w:val="007244D9"/>
    <w:rsid w:val="007A3140"/>
    <w:rsid w:val="007C3FA1"/>
    <w:rsid w:val="007D0F9D"/>
    <w:rsid w:val="007E20BC"/>
    <w:rsid w:val="00823A5A"/>
    <w:rsid w:val="008A7DC4"/>
    <w:rsid w:val="008C2917"/>
    <w:rsid w:val="008E4973"/>
    <w:rsid w:val="00913D6A"/>
    <w:rsid w:val="00924F0F"/>
    <w:rsid w:val="00932B84"/>
    <w:rsid w:val="00980A11"/>
    <w:rsid w:val="009925EC"/>
    <w:rsid w:val="009A6140"/>
    <w:rsid w:val="009D52A1"/>
    <w:rsid w:val="00A2438A"/>
    <w:rsid w:val="00A727BA"/>
    <w:rsid w:val="00A81C4E"/>
    <w:rsid w:val="00AA6259"/>
    <w:rsid w:val="00AB58B1"/>
    <w:rsid w:val="00AD3176"/>
    <w:rsid w:val="00AF6D90"/>
    <w:rsid w:val="00B0585D"/>
    <w:rsid w:val="00B23357"/>
    <w:rsid w:val="00B35761"/>
    <w:rsid w:val="00B37D43"/>
    <w:rsid w:val="00B444FD"/>
    <w:rsid w:val="00B6543E"/>
    <w:rsid w:val="00B675C3"/>
    <w:rsid w:val="00BB10A5"/>
    <w:rsid w:val="00BB24ED"/>
    <w:rsid w:val="00C107E0"/>
    <w:rsid w:val="00CD09E0"/>
    <w:rsid w:val="00CD28F6"/>
    <w:rsid w:val="00D06A04"/>
    <w:rsid w:val="00D174E6"/>
    <w:rsid w:val="00D34D1C"/>
    <w:rsid w:val="00D36354"/>
    <w:rsid w:val="00DA7E6B"/>
    <w:rsid w:val="00DC2F7E"/>
    <w:rsid w:val="00DC555B"/>
    <w:rsid w:val="00E30612"/>
    <w:rsid w:val="00E37823"/>
    <w:rsid w:val="00E8356D"/>
    <w:rsid w:val="00EA0014"/>
    <w:rsid w:val="00F02B71"/>
    <w:rsid w:val="00F54C25"/>
    <w:rsid w:val="00F5545A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B8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32B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B3"/>
  </w:style>
  <w:style w:type="paragraph" w:styleId="Footer">
    <w:name w:val="footer"/>
    <w:basedOn w:val="Normal"/>
    <w:link w:val="FooterChar"/>
    <w:uiPriority w:val="99"/>
    <w:unhideWhenUsed/>
    <w:rsid w:val="004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B3"/>
  </w:style>
  <w:style w:type="character" w:styleId="Hyperlink">
    <w:name w:val="Hyperlink"/>
    <w:basedOn w:val="DefaultParagraphFont"/>
    <w:uiPriority w:val="99"/>
    <w:unhideWhenUsed/>
    <w:rsid w:val="004941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2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A">
    <w:name w:val="Fri form A"/>
    <w:rsid w:val="00BB24ED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val="da-DK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B8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32B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B3"/>
  </w:style>
  <w:style w:type="paragraph" w:styleId="Footer">
    <w:name w:val="footer"/>
    <w:basedOn w:val="Normal"/>
    <w:link w:val="FooterChar"/>
    <w:uiPriority w:val="99"/>
    <w:unhideWhenUsed/>
    <w:rsid w:val="004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B3"/>
  </w:style>
  <w:style w:type="character" w:styleId="Hyperlink">
    <w:name w:val="Hyperlink"/>
    <w:basedOn w:val="DefaultParagraphFont"/>
    <w:uiPriority w:val="99"/>
    <w:unhideWhenUsed/>
    <w:rsid w:val="004941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2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A">
    <w:name w:val="Fri form A"/>
    <w:rsid w:val="00BB24ED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val="da-DK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llingess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1397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tULLINGE sEGELSÄLLSKAP</vt:lpstr>
      <vt:lpstr>tULLINGE sEGELSÄLLSKAP</vt:lpstr>
    </vt:vector>
  </TitlesOfParts>
  <Company>F. Hoffmann-La Roche, Ltd.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tULLINGE sEGELSÄLLSKAP</dc:title>
  <dc:subject>kansliet@tullingess.se           c/o Caroline Prochéus, Hagavägen 17, 144 62 Rönninge</dc:subject>
  <dc:creator>Caroline &amp; Kari</dc:creator>
  <cp:lastModifiedBy>Ohman, John {DENS~Bromma}</cp:lastModifiedBy>
  <cp:revision>5</cp:revision>
  <dcterms:created xsi:type="dcterms:W3CDTF">2017-12-29T15:22:00Z</dcterms:created>
  <dcterms:modified xsi:type="dcterms:W3CDTF">2018-01-14T14:45:00Z</dcterms:modified>
</cp:coreProperties>
</file>